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1C14C" w14:textId="77777777" w:rsidR="00FC4E0A" w:rsidRDefault="00FC4E0A"/>
    <w:p w14:paraId="37F136C9" w14:textId="77777777" w:rsidR="00B7263B" w:rsidRDefault="00B7263B">
      <w:r>
        <w:rPr>
          <w:vanish/>
        </w:rPr>
        <w:t>DESCRIPCION: Cuerpo Programación Diaria</w:t>
      </w:r>
    </w:p>
    <w:p w14:paraId="3BCF7D02" w14:textId="77777777" w:rsidR="00B7263B" w:rsidRDefault="00B7263B">
      <w:pPr>
        <w:widowControl/>
        <w:adjustRightInd w:val="0"/>
        <w:rPr>
          <w:szCs w:val="24"/>
          <w:lang w:eastAsia="eu-ES"/>
        </w:rPr>
        <w:sectPr w:rsidR="00000000">
          <w:headerReference w:type="default" r:id="rId6"/>
          <w:footerReference w:type="default" r:id="rId7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21FB9437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4B71B754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06:30 </w:t>
      </w:r>
      <w:r>
        <w:rPr>
          <w:b/>
          <w:sz w:val="24"/>
          <w:szCs w:val="24"/>
          <w:lang w:eastAsia="eu-ES"/>
        </w:rPr>
        <w:tab/>
        <w:t>Atrá</w:t>
      </w:r>
      <w:r>
        <w:rPr>
          <w:b/>
          <w:sz w:val="24"/>
          <w:szCs w:val="24"/>
          <w:lang w:eastAsia="eu-ES"/>
        </w:rPr>
        <w:t>pame si puedes</w:t>
      </w:r>
    </w:p>
    <w:p w14:paraId="6492F7F1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753EBE00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30C03F5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F008E83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536846DB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62731580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07:25  Esto no es normal</w:t>
      </w:r>
    </w:p>
    <w:p w14:paraId="740CB673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26C049A6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9D62020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69B35A7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Nerea Alias e Igor Siguero.</w:t>
      </w:r>
    </w:p>
    <w:p w14:paraId="6B663330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4AC6AB61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09:45  Yo Sé Más Que Tú</w:t>
      </w:r>
    </w:p>
    <w:p w14:paraId="42A9744A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79DF22BB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04456B3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8BEC0C1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Iñaki Urrutia.</w:t>
      </w:r>
    </w:p>
    <w:p w14:paraId="28F5A101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722E7302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11:25  Date el bote</w:t>
      </w:r>
    </w:p>
    <w:p w14:paraId="7AFF1726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2727FDB9" w14:textId="77777777" w:rsidR="00B7263B" w:rsidRDefault="00B7263B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</w:p>
    <w:p w14:paraId="0445BBA0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023B8D2B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1A36C42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concurso presentado por Carlos Sobera, en el que diez concursantes intentarán eliminar a sus contrincantes cada día de la semana para hacerse con el dinero del bote que se irá acumulando.</w:t>
      </w:r>
    </w:p>
    <w:p w14:paraId="357CFE51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173527D8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12:15  Lingo</w:t>
      </w:r>
    </w:p>
    <w:p w14:paraId="3C602D48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0B601CA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16F8C07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F5BED17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Jon Gómez</w:t>
      </w:r>
    </w:p>
    <w:p w14:paraId="64A371A1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6D4B2B5E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13:15  Txirrindularitza; Italiako Gir</w:t>
      </w:r>
    </w:p>
    <w:p w14:paraId="77CB94FB" w14:textId="1209316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”16. etapa: Livigno - Santa Cristina Valgardena. 202 km</w:t>
      </w:r>
      <w:r>
        <w:rPr>
          <w:szCs w:val="24"/>
          <w:lang w:eastAsia="eu-ES"/>
        </w:rPr>
        <w:t>”</w:t>
      </w:r>
    </w:p>
    <w:p w14:paraId="24592489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400245A" w14:textId="690CA595" w:rsidR="00B7263B" w:rsidRDefault="00B7263B" w:rsidP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20314A8C" w14:textId="77777777" w:rsidR="00B7263B" w:rsidRDefault="00B7263B" w:rsidP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72E5D06" w14:textId="479EE1E5" w:rsidR="00B7263B" w:rsidRDefault="00B7263B" w:rsidP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Retransmisión deportiva. </w:t>
      </w:r>
    </w:p>
    <w:p w14:paraId="581F474F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2FF91B8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  15:15  Mi querido Klikowsky</w:t>
      </w:r>
    </w:p>
    <w:p w14:paraId="61860886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”BAILANDO CON LOBAS”</w:t>
      </w:r>
    </w:p>
    <w:p w14:paraId="6E01DDDC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”MI GRAN BODA ”</w:t>
      </w:r>
    </w:p>
    <w:p w14:paraId="58A93150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DD5B595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AA40812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1D66697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Comedia que narra las aventuras de un argentino que se traslada a vivir a Euskal Herria.  La llegada de Saúl a la casa de Arrate hará que las cosas cambien, a pesar de que el cabeza de familia, Txomin, sea un hombre tozudo, conservador y anclado en sus tradiciones, que no termina de aceptar la relación que mantiene su hija con este hijo y nieto de rabinos, que no come ni jamón ni marisco, y que además se convertirá en el nuevo ejecutivo estrella de la empresa donde ha trabajado toda su vida, Muebles Olabe S</w:t>
      </w:r>
      <w:r>
        <w:rPr>
          <w:szCs w:val="24"/>
          <w:lang w:eastAsia="eu-ES"/>
        </w:rPr>
        <w:t xml:space="preserve">.L. </w:t>
      </w:r>
    </w:p>
    <w:p w14:paraId="592A96B4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51E46E27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16:55  A Bocados</w:t>
      </w:r>
    </w:p>
    <w:p w14:paraId="4362A430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”Canelones rellenos San Esteban”</w:t>
      </w:r>
    </w:p>
    <w:p w14:paraId="3A418CFF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”Ostras al cubo”</w:t>
      </w:r>
    </w:p>
    <w:p w14:paraId="7FCAD804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3CE194D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4AD5E96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A12827F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33253275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350D70C5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18:15  Historias a Bocados</w:t>
      </w:r>
    </w:p>
    <w:p w14:paraId="5FAC0D3B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”Pasai Donibane”</w:t>
      </w:r>
    </w:p>
    <w:p w14:paraId="66847E34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3EA6EB4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3A5B2C0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6C754E8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cocinero Hung Fai visitará</w:t>
      </w:r>
      <w:r>
        <w:rPr>
          <w:szCs w:val="24"/>
          <w:lang w:eastAsia="eu-ES"/>
        </w:rPr>
        <w:t xml:space="preserve"> en cada programa un pueblo, donde conocerá historias personales relacionadas con la gastronomía.</w:t>
      </w:r>
    </w:p>
    <w:p w14:paraId="781103FF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3FD344EC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19:05  Vascos por el Mundo</w:t>
      </w:r>
    </w:p>
    <w:p w14:paraId="2707F22B" w14:textId="6109DC9D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Mendoza”</w:t>
      </w:r>
    </w:p>
    <w:p w14:paraId="76E22CB1" w14:textId="7B952A9C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Cambridge”</w:t>
      </w:r>
    </w:p>
    <w:p w14:paraId="5DD970AB" w14:textId="5BDC3C16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Napolés”</w:t>
      </w:r>
    </w:p>
    <w:p w14:paraId="79C43F63" w14:textId="5388557D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La Paz”</w:t>
      </w:r>
    </w:p>
    <w:p w14:paraId="78C0AF0C" w14:textId="4CF22D00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Chipre”</w:t>
      </w:r>
    </w:p>
    <w:p w14:paraId="130869C1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4CDD779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7D005F0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2809EE0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4B5BFDA5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231E8FF7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20:00  Vascos por el mundo</w:t>
      </w:r>
    </w:p>
    <w:p w14:paraId="6685B538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”Roma”</w:t>
      </w:r>
    </w:p>
    <w:p w14:paraId="328611EA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C6A1F6A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E440471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26B4236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</w:t>
      </w:r>
      <w:r>
        <w:rPr>
          <w:szCs w:val="24"/>
          <w:lang w:eastAsia="eu-ES"/>
        </w:rPr>
        <w:t xml:space="preserve">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27D7DF78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1FA4CDDF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21:00  Atrápame si puedes</w:t>
      </w:r>
    </w:p>
    <w:p w14:paraId="107A9E3C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4B151C71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3F1012F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FC70B4A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2208FDF6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4E03854E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21:55  Juego de cartas</w:t>
      </w:r>
    </w:p>
    <w:p w14:paraId="781DF15A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”De pintxos y raciones por la capital”</w:t>
      </w:r>
    </w:p>
    <w:p w14:paraId="2FC0F8BE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”El derbi de las segundas oportunidades”</w:t>
      </w:r>
    </w:p>
    <w:p w14:paraId="19134BFF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”Comer de lujo en Santander”</w:t>
      </w:r>
    </w:p>
    <w:p w14:paraId="1457273E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E893270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060E661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072DC19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Javi Sierra.</w:t>
      </w:r>
    </w:p>
    <w:p w14:paraId="11728227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70F7C830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01:25  A Bocados</w:t>
      </w:r>
    </w:p>
    <w:p w14:paraId="6CC7D837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”Arroz de morcilla con parrillada de gambas”</w:t>
      </w:r>
    </w:p>
    <w:p w14:paraId="49BE9CB5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08EA6CB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BA187D2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EE46778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0B623AE4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5279FD91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02:05  Mi querido Klikowsky</w:t>
      </w:r>
    </w:p>
    <w:p w14:paraId="2D017B1E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”No con mi hija”</w:t>
      </w:r>
    </w:p>
    <w:p w14:paraId="2CDD06C4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”Un pingüino sin vida social”</w:t>
      </w:r>
    </w:p>
    <w:p w14:paraId="36595104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B85C8B1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670F7A7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6D9BB33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Comedia que narra las aventuras de un argentino que se traslada a vivir a Euskal Herria.  La llegada de Saúl a la casa de Arrate hará que las cosas cambien, a pesar de que el cabeza de familia, Txomin, sea un hombre tozudo, conservador y anclado en sus tradiciones, que no termina de aceptar la relación que mantiene su hija con este hijo y nieto de rabinos, que no come ni jamón ni marisco, y que además se convertirá en el nuevo ejecutivo estrella de la empresa donde ha trabajado toda su vida, Muebles Olabe S</w:t>
      </w:r>
      <w:r>
        <w:rPr>
          <w:szCs w:val="24"/>
          <w:lang w:eastAsia="eu-ES"/>
        </w:rPr>
        <w:t xml:space="preserve">.L. </w:t>
      </w:r>
    </w:p>
    <w:p w14:paraId="49EF8558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04DB5771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04:05  A Bocados</w:t>
      </w:r>
    </w:p>
    <w:p w14:paraId="6DB62EB0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”Puntalette con mejillones y jamón”</w:t>
      </w:r>
    </w:p>
    <w:p w14:paraId="012A0F53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59AA085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80CDF17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0D75352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5FA41BB9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35C8651F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04:45  Historias a Bocados</w:t>
      </w:r>
    </w:p>
    <w:p w14:paraId="63DC1E31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”Armentia”</w:t>
      </w:r>
    </w:p>
    <w:p w14:paraId="0E7F2608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EE2A76B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83D9BA6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E88F8BD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el repostero y cocinero Joseba Arguiñano, que visitará cada semana un pueblo, donde conocerá historias personales relacionadas con la gastronomía.</w:t>
      </w:r>
    </w:p>
    <w:p w14:paraId="37BB1E70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208B75DF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05:35  Vascos por el mundo</w:t>
      </w:r>
    </w:p>
    <w:p w14:paraId="2135B4EB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”Lisboa”</w:t>
      </w:r>
    </w:p>
    <w:p w14:paraId="246A6B19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19B5BC0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01B9B08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E176A49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035526F9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74C4D7A0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06:35  Vascos por el Mundo</w:t>
      </w:r>
    </w:p>
    <w:p w14:paraId="3E9105AC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WASHINGTON”</w:t>
      </w:r>
    </w:p>
    <w:p w14:paraId="5C935B4B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C2234D9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  <w:r>
        <w:rPr>
          <w:szCs w:val="24"/>
          <w:lang w:eastAsia="eu-ES"/>
        </w:rPr>
        <w:t>TP</w:t>
      </w:r>
    </w:p>
    <w:p w14:paraId="6752322F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75C2E9B" w14:textId="77777777" w:rsidR="00B7263B" w:rsidRDefault="00B7263B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0674E1FB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4D0DFC5A" w14:textId="77777777" w:rsidR="00B7263B" w:rsidRDefault="00B7263B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06:50  Wazemank</w:t>
      </w:r>
    </w:p>
    <w:p w14:paraId="2C96DBF1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16CA1E6F" w14:textId="44450E9C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+7</w:t>
      </w:r>
    </w:p>
    <w:p w14:paraId="5C79C588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2FE5712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Anjel Alkainek aurkeztutako umore saioa</w:t>
      </w:r>
    </w:p>
    <w:p w14:paraId="525F4A12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2CA96A09" w14:textId="77777777" w:rsidR="00B7263B" w:rsidRDefault="00B7263B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---Espacio de humor presentado por Anjel Alkain</w:t>
      </w:r>
    </w:p>
    <w:p w14:paraId="7A559868" w14:textId="77777777" w:rsidR="00B7263B" w:rsidRDefault="00B7263B">
      <w:pPr>
        <w:widowControl/>
        <w:adjustRightInd w:val="0"/>
        <w:rPr>
          <w:szCs w:val="24"/>
          <w:lang w:eastAsia="eu-ES"/>
        </w:rPr>
      </w:pPr>
    </w:p>
    <w:p w14:paraId="40C4D660" w14:textId="77777777" w:rsidR="00B7263B" w:rsidRDefault="00B7263B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E3A22" w14:textId="77777777" w:rsidR="00DD3238" w:rsidRDefault="00DD3238">
      <w:r>
        <w:separator/>
      </w:r>
    </w:p>
  </w:endnote>
  <w:endnote w:type="continuationSeparator" w:id="0">
    <w:p w14:paraId="3A339014" w14:textId="77777777" w:rsidR="00DD3238" w:rsidRDefault="00DD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E800F" w14:textId="77777777" w:rsidR="00FC4E0A" w:rsidRDefault="00FC4E0A">
    <w:pPr>
      <w:pStyle w:val="Piedepgina"/>
      <w:widowControl/>
      <w:pBdr>
        <w:top w:val="single" w:sz="12" w:space="1" w:color="auto"/>
      </w:pBdr>
      <w:jc w:val="center"/>
    </w:pPr>
    <w:r>
      <w:t>© Copyright     2024 EITB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2875B" w14:textId="77777777" w:rsidR="00DD3238" w:rsidRDefault="00DD3238">
      <w:r>
        <w:separator/>
      </w:r>
    </w:p>
  </w:footnote>
  <w:footnote w:type="continuationSeparator" w:id="0">
    <w:p w14:paraId="770B66F6" w14:textId="77777777" w:rsidR="00DD3238" w:rsidRDefault="00DD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C8EAE" w14:textId="0C776C1C" w:rsidR="00FC4E0A" w:rsidRDefault="00B7263B" w:rsidP="00DF6644">
    <w:pPr>
      <w:pStyle w:val="Encabezado"/>
      <w:framePr w:w="3753" w:h="2268" w:hRule="exact" w:hSpace="142" w:wrap="notBeside" w:vAnchor="text" w:hAnchor="page" w:x="419" w:y="-528"/>
      <w:widowControl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168BA77C" wp14:editId="3B2B7013">
          <wp:extent cx="2028825" cy="203835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A76FD" w14:textId="77777777" w:rsidR="00FC4E0A" w:rsidRPr="005A437A" w:rsidRDefault="00FC4E0A" w:rsidP="00FC4E0A">
    <w:pPr>
      <w:pStyle w:val="Encabezado"/>
      <w:framePr w:w="6083" w:h="2263" w:hSpace="141" w:wrap="auto" w:vAnchor="text" w:hAnchor="page" w:x="5020" w:y="-48"/>
      <w:widowControl/>
      <w:pBdr>
        <w:bottom w:val="single" w:sz="6" w:space="1" w:color="auto"/>
      </w:pBdr>
      <w:jc w:val="right"/>
      <w:rPr>
        <w:sz w:val="60"/>
        <w:szCs w:val="60"/>
      </w:rPr>
    </w:pPr>
    <w:r w:rsidRPr="005A437A">
      <w:rPr>
        <w:sz w:val="60"/>
        <w:szCs w:val="60"/>
      </w:rPr>
      <w:t xml:space="preserve">  asteartea</w:t>
    </w:r>
  </w:p>
  <w:p w14:paraId="3C539037" w14:textId="6994F1B2" w:rsidR="00FC4E0A" w:rsidRPr="005A437A" w:rsidRDefault="00FC4E0A" w:rsidP="00FC4E0A">
    <w:pPr>
      <w:pStyle w:val="Encabezado"/>
      <w:framePr w:w="6083" w:h="2263" w:hSpace="141" w:wrap="auto" w:vAnchor="text" w:hAnchor="page" w:x="5020" w:y="-48"/>
      <w:widowControl/>
      <w:jc w:val="right"/>
      <w:rPr>
        <w:sz w:val="60"/>
        <w:szCs w:val="60"/>
      </w:rPr>
    </w:pPr>
    <w:r w:rsidRPr="005A437A">
      <w:rPr>
        <w:sz w:val="60"/>
        <w:szCs w:val="60"/>
      </w:rPr>
      <w:t xml:space="preserve">   </w:t>
    </w:r>
    <w:r w:rsidR="00B7263B">
      <w:rPr>
        <w:sz w:val="60"/>
        <w:szCs w:val="60"/>
      </w:rPr>
      <w:t>martes</w:t>
    </w:r>
  </w:p>
  <w:p w14:paraId="6CD072AF" w14:textId="77777777" w:rsidR="00FC4E0A" w:rsidRPr="005A437A" w:rsidRDefault="00FC4E0A" w:rsidP="00FC4E0A">
    <w:pPr>
      <w:pStyle w:val="Encabezado"/>
      <w:framePr w:w="6083" w:h="2263" w:hSpace="141" w:wrap="auto" w:vAnchor="text" w:hAnchor="page" w:x="5020" w:y="-48"/>
      <w:widowControl/>
      <w:jc w:val="right"/>
      <w:rPr>
        <w:sz w:val="96"/>
        <w:szCs w:val="96"/>
      </w:rPr>
    </w:pPr>
    <w:r w:rsidRPr="005A437A">
      <w:rPr>
        <w:sz w:val="96"/>
        <w:szCs w:val="96"/>
      </w:rPr>
      <w:t xml:space="preserve"> 21</w:t>
    </w:r>
  </w:p>
  <w:p w14:paraId="13CC8236" w14:textId="77777777" w:rsidR="00FC4E0A" w:rsidRDefault="00FC4E0A">
    <w:pPr>
      <w:pStyle w:val="Encabezado"/>
      <w:widowControl/>
      <w:jc w:val="right"/>
    </w:pPr>
    <w:r>
      <w:rPr>
        <w:vanish/>
      </w:rPr>
      <w:t>DESCRIPCION: Cabecera Programación Diaria (E)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85"/>
    <w:rsid w:val="000C3626"/>
    <w:rsid w:val="00136232"/>
    <w:rsid w:val="005A437A"/>
    <w:rsid w:val="00956385"/>
    <w:rsid w:val="00AE315B"/>
    <w:rsid w:val="00B7263B"/>
    <w:rsid w:val="00DD3238"/>
    <w:rsid w:val="00DF6644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C72D8"/>
  <w14:defaultImageDpi w14:val="0"/>
  <w15:docId w15:val="{5DF017C4-F17D-478C-814D-60B40D93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4161</Characters>
  <Application>Microsoft Office Word</Application>
  <DocSecurity>0</DocSecurity>
  <Lines>34</Lines>
  <Paragraphs>9</Paragraphs>
  <ScaleCrop>false</ScaleCrop>
  <Company>EITB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Canal 6</cp:keywords>
  <dc:description/>
  <cp:lastModifiedBy>IRUSOIN MAIALEN QUILEZ MARTIJA</cp:lastModifiedBy>
  <cp:revision>2</cp:revision>
  <cp:lastPrinted>1997-03-25T09:39:00Z</cp:lastPrinted>
  <dcterms:created xsi:type="dcterms:W3CDTF">2024-05-20T10:54:00Z</dcterms:created>
  <dcterms:modified xsi:type="dcterms:W3CDTF">2024-05-20T10:54:00Z</dcterms:modified>
</cp:coreProperties>
</file>