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EFDF" w14:textId="77777777" w:rsidR="00F60383" w:rsidRDefault="00F60383"/>
    <w:p w14:paraId="6DF528EF" w14:textId="77777777" w:rsidR="00977C8A" w:rsidRDefault="00977C8A">
      <w:r>
        <w:rPr>
          <w:vanish/>
        </w:rPr>
        <w:t>DESCRIPCION: Cuerpo Programación Diaria</w:t>
      </w:r>
    </w:p>
    <w:p w14:paraId="71303A61" w14:textId="77777777" w:rsidR="00977C8A" w:rsidRDefault="00977C8A">
      <w:pPr>
        <w:widowControl/>
        <w:adjustRightInd w:val="0"/>
        <w:rPr>
          <w:szCs w:val="24"/>
          <w:lang w:eastAsia="eu-ES"/>
        </w:rPr>
        <w:sectPr w:rsidR="00000000">
          <w:headerReference w:type="default" r:id="rId6"/>
          <w:footerReference w:type="default" r:id="rId7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474430E8" w14:textId="14EB3B82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</w:t>
      </w:r>
      <w:r>
        <w:rPr>
          <w:b/>
          <w:sz w:val="24"/>
          <w:szCs w:val="24"/>
          <w:lang w:eastAsia="eu-ES"/>
        </w:rPr>
        <w:t xml:space="preserve">7:15 </w:t>
      </w:r>
      <w:r>
        <w:rPr>
          <w:b/>
          <w:sz w:val="24"/>
          <w:szCs w:val="24"/>
          <w:lang w:eastAsia="eu-ES"/>
        </w:rPr>
        <w:tab/>
        <w:t>Chiloé</w:t>
      </w:r>
    </w:p>
    <w:p w14:paraId="1E150176" w14:textId="77777777" w:rsidR="00977C8A" w:rsidRDefault="00977C8A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</w:t>
      </w:r>
      <w:r>
        <w:rPr>
          <w:szCs w:val="24"/>
          <w:lang w:eastAsia="eu-ES"/>
        </w:rPr>
        <w:t>Isla Reunión”</w:t>
      </w:r>
    </w:p>
    <w:p w14:paraId="26E5C2CB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6521A6" w14:textId="0BCD4722" w:rsidR="00977C8A" w:rsidRDefault="00977C8A" w:rsidP="00977C8A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9C8A084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C2BF2D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De la mano de Jokin Etcheverria, espacio que recoge viajes y otras culturas.</w:t>
      </w:r>
    </w:p>
    <w:p w14:paraId="4A2CBEF2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31A61A17" w14:textId="627F109B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07:45  Euskal Herritik</w:t>
      </w:r>
    </w:p>
    <w:p w14:paraId="4C43B0EF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”Argentinan”</w:t>
      </w:r>
    </w:p>
    <w:p w14:paraId="5D0E957C" w14:textId="77777777" w:rsidR="00977C8A" w:rsidRDefault="00977C8A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1F33CB35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21077EDB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9A5FCA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</w:t>
      </w:r>
      <w:r>
        <w:rPr>
          <w:szCs w:val="24"/>
          <w:lang w:eastAsia="eu-ES"/>
        </w:rPr>
        <w:t>s de cuyos numerosos capítulos se ilustran, entre otros temas, personajes, lugares y tradiciones, teniendo todos ellos el mismo denominador común: el País de Vasco.</w:t>
      </w:r>
    </w:p>
    <w:p w14:paraId="3859A61E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246AFA7" w14:textId="66D33650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08:10  Txoriene</w:t>
      </w:r>
    </w:p>
    <w:p w14:paraId="4CCD82F1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”Bakailao eta patata kroketak saltsa tartararekin”</w:t>
      </w:r>
    </w:p>
    <w:p w14:paraId="03253943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126D6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BFC96E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364ED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227BAB62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D6A8C30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Egun on</w:t>
      </w:r>
    </w:p>
    <w:p w14:paraId="7B91197A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088B49E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29E914F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39699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 matinal presentado por Irati Errandonea y Asier Otegui.</w:t>
      </w:r>
    </w:p>
    <w:p w14:paraId="4D9513FC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B2C78B2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11:00  Tribuaren Berbak</w:t>
      </w:r>
    </w:p>
    <w:p w14:paraId="241F2FD0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”Mundu-gerrak eta euskara”</w:t>
      </w:r>
    </w:p>
    <w:p w14:paraId="5B7A0ECF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9709A4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159CEBD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5D13B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06CADC6E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2F77263A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090256BD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39C65811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92D61FD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14EA46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166C3E39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519BCC6D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60FE4285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45”</w:t>
      </w:r>
    </w:p>
    <w:p w14:paraId="154AC8C1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043ED2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AEAECA8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85D84D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</w:t>
      </w:r>
      <w:r>
        <w:rPr>
          <w:szCs w:val="24"/>
          <w:lang w:eastAsia="eu-ES"/>
        </w:rPr>
        <w:t>oncurso de preguntas y respuestas, presentado por Patxi Alonso.</w:t>
      </w:r>
    </w:p>
    <w:p w14:paraId="76C7D1B1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AC47DB1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0F16DC06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B039B3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4672A7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D4A672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D021205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37A22E9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15:35  Kirolak</w:t>
      </w:r>
    </w:p>
    <w:p w14:paraId="4F99F6FF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0A570DF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5E80BD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1B992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27CFBA79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731821B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16:00  Eguraldia</w:t>
      </w:r>
    </w:p>
    <w:p w14:paraId="715930F4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05B7F71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D8F8106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55C88E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46FBAF5A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4082D946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16:15  Esto no es normal </w:t>
      </w:r>
    </w:p>
    <w:p w14:paraId="76D63A81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38F4C2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B69D746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74877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5F7E0E4A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01F704DA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17:25  Tal Para Cual</w:t>
      </w:r>
    </w:p>
    <w:p w14:paraId="7C81DC1C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CE611DE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4148273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158AAE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3D75E7F0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F4FBAE6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18:15  Historias a bocados</w:t>
      </w:r>
    </w:p>
    <w:p w14:paraId="60C20C27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”Landa”</w:t>
      </w:r>
    </w:p>
    <w:p w14:paraId="0F592517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F08C90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C4D6CC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529017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gastronomía en busca de historias familiares, divertidas y peculiares.</w:t>
      </w:r>
    </w:p>
    <w:p w14:paraId="676EA9FB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B7BE40B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19:11  Euskadi Quédate</w:t>
      </w:r>
    </w:p>
    <w:p w14:paraId="7AE83603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396CFDE3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554BD6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EF35E14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196D058D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067AB55D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Gaur egun </w:t>
      </w:r>
    </w:p>
    <w:p w14:paraId="2C8C5AAC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F7F4091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FDCCA7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506EF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1CBD6F2B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2A5E8702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Kirolak</w:t>
      </w:r>
    </w:p>
    <w:p w14:paraId="076E2F06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290E9DBF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0C67471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6DD48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387F8288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0EBF716D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EITB Kultura Atalak</w:t>
      </w:r>
    </w:p>
    <w:p w14:paraId="616F2A27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”Mina Espazio, iragana berpizten”</w:t>
      </w:r>
    </w:p>
    <w:p w14:paraId="00B105EB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3CC37E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0247851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287B9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461A9FAB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066C47AE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20:55  Artefaktua pasarteak</w:t>
      </w:r>
    </w:p>
    <w:p w14:paraId="0306888D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2CB12E63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44D6968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D1724E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Fragmentos del espacio de literatura presentado por Ilaski Serrano.</w:t>
      </w:r>
    </w:p>
    <w:p w14:paraId="261AE4AB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0C32ECA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0AE6DDD8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55D94EA8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CAB5CC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13C8D1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030BB114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294F3C0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57580263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66087A0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03FE20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CF561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2626ED54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3E6B66BD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3951357B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B7D7AD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7DE44B4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FE62A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6E1BF337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414E6E8E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22:15  Pilota; ETB Kantxa</w:t>
      </w:r>
    </w:p>
    <w:p w14:paraId="78F414E0" w14:textId="17CC322C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”Binakako A Serieko Tx; Elordi-Zabaleta/P-Etxeberria-Rezusta;</w:t>
      </w:r>
      <w:r>
        <w:rPr>
          <w:szCs w:val="24"/>
          <w:lang w:eastAsia="eu-ES"/>
        </w:rPr>
        <w:br/>
        <w:t>Binakako B Serieko Tx; Salaberria-Gaskue/Rekalde-Bikuña</w:t>
      </w:r>
      <w:r>
        <w:rPr>
          <w:szCs w:val="24"/>
          <w:lang w:eastAsia="eu-ES"/>
        </w:rPr>
        <w:t>”</w:t>
      </w:r>
    </w:p>
    <w:p w14:paraId="46D1C6AB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BF5A2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FF331D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CBAF4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deportiva.</w:t>
      </w:r>
    </w:p>
    <w:p w14:paraId="14108DD7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5A1E306B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00:25  Ez Da Posible!</w:t>
      </w:r>
    </w:p>
    <w:p w14:paraId="5334655E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”Itsasoa”</w:t>
      </w:r>
    </w:p>
    <w:p w14:paraId="1C21A197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”Dantza”</w:t>
      </w:r>
    </w:p>
    <w:p w14:paraId="5140DA8C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”Herri kirolak”</w:t>
      </w:r>
    </w:p>
    <w:p w14:paraId="400D0BA5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848A2A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AB54334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DFE27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repasará los mejores momentos de la historia de Euskal Telebista, con imágenes de archivo.</w:t>
      </w:r>
    </w:p>
    <w:p w14:paraId="56005230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655DDC8B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01:00  Teleberri </w:t>
      </w:r>
    </w:p>
    <w:p w14:paraId="5CE2A9EB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E9D8C03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D1141A7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109988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09DEC59C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424FA4EC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01:40  Kirolak</w:t>
      </w:r>
    </w:p>
    <w:p w14:paraId="0476D4DE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5DD1080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72E34B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A9E69E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B00F877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F48C87E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02:00  La Otra Cara</w:t>
      </w:r>
    </w:p>
    <w:p w14:paraId="264083C2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”Viaje con nosotros”</w:t>
      </w:r>
    </w:p>
    <w:p w14:paraId="140B783B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Encierro de Falces”</w:t>
      </w:r>
    </w:p>
    <w:p w14:paraId="17101F3E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8B3CA7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58A2B62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339836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reportajes de actualidad presentado por Leire Torre que recorre Euskal Herria para contar las historias y los personajes más curiosos.</w:t>
      </w:r>
    </w:p>
    <w:p w14:paraId="576354D7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8BA9473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03:55  A Bocados verano</w:t>
      </w:r>
    </w:p>
    <w:p w14:paraId="48DDB92C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”Budha Bowl de salmón”</w:t>
      </w:r>
    </w:p>
    <w:p w14:paraId="7D15AC11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76F546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5AC43E3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B543E9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Ander González y Gabriela Uriarte nos preparan recetas y dan consejos adaptados a estos meses de verano.</w:t>
      </w:r>
    </w:p>
    <w:p w14:paraId="50FB49CA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534AA5DF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04:40  Joseba Arguiñano Sukalerrian</w:t>
      </w:r>
    </w:p>
    <w:p w14:paraId="71CA2D88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”Orburuak foie-gras, patata eta kui erre kremarekin”</w:t>
      </w:r>
    </w:p>
    <w:p w14:paraId="7441AC38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78DD41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5CCB24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E0E37B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36839F4E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728340F5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05:25  Bisitaria</w:t>
      </w:r>
    </w:p>
    <w:p w14:paraId="305FFE1A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Itziar Aizpurua”</w:t>
      </w:r>
    </w:p>
    <w:p w14:paraId="6DA3F21A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8BB44C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B90B455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62E9DD" w14:textId="77777777" w:rsidR="00977C8A" w:rsidRDefault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Xabier Euzkitze entrevista a conocidos personajes vascos entrando en su rutina diaria y siguiéndoles en su día a día, acercando a los telespectadores aspectos más desconocidos de su perfil.</w:t>
      </w:r>
    </w:p>
    <w:p w14:paraId="02B2739E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130A2DF2" w14:textId="77777777" w:rsidR="00977C8A" w:rsidRDefault="00977C8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06:25  Wazemank onena</w:t>
      </w:r>
    </w:p>
    <w:p w14:paraId="51F244AC" w14:textId="0F118DAB" w:rsidR="00977C8A" w:rsidRDefault="00977C8A" w:rsidP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564163AF" w14:textId="77777777" w:rsidR="00977C8A" w:rsidRDefault="00977C8A" w:rsidP="00977C8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EAB85D4" w14:textId="17D9F2CB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539FD57" w14:textId="77777777" w:rsidR="00977C8A" w:rsidRDefault="00977C8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de humor.</w:t>
      </w:r>
    </w:p>
    <w:p w14:paraId="5CB8DF06" w14:textId="77777777" w:rsidR="00977C8A" w:rsidRDefault="00977C8A">
      <w:pPr>
        <w:widowControl/>
        <w:adjustRightInd w:val="0"/>
        <w:rPr>
          <w:szCs w:val="24"/>
          <w:lang w:eastAsia="eu-ES"/>
        </w:rPr>
      </w:pPr>
    </w:p>
    <w:p w14:paraId="3B50E304" w14:textId="77777777" w:rsidR="00977C8A" w:rsidRDefault="00977C8A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A5C3" w14:textId="77777777" w:rsidR="00F60383" w:rsidRDefault="00F60383">
      <w:r>
        <w:separator/>
      </w:r>
    </w:p>
  </w:endnote>
  <w:endnote w:type="continuationSeparator" w:id="0">
    <w:p w14:paraId="59585822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E0EB" w14:textId="77777777" w:rsidR="00F60383" w:rsidRDefault="00F60383">
    <w:pPr>
      <w:pStyle w:val="Orri-o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FC1E" w14:textId="77777777" w:rsidR="00F60383" w:rsidRDefault="00F60383">
      <w:r>
        <w:separator/>
      </w:r>
    </w:p>
  </w:footnote>
  <w:footnote w:type="continuationSeparator" w:id="0">
    <w:p w14:paraId="7521C357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B960" w14:textId="0ADFF024" w:rsidR="00F60383" w:rsidRDefault="00977C8A" w:rsidP="00B83848">
    <w:pPr>
      <w:pStyle w:val="Goiburua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5425ACDC" wp14:editId="25E986AA">
          <wp:extent cx="1781175" cy="17811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F88B8" w14:textId="77777777" w:rsidR="00F60383" w:rsidRDefault="00F60383">
    <w:pPr>
      <w:pStyle w:val="Goiburua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004CC39A" w14:textId="5C35BEF2" w:rsidR="00F60383" w:rsidRDefault="00F60383">
    <w:pPr>
      <w:pStyle w:val="Goiburua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</w:t>
    </w:r>
    <w:r w:rsidR="00977C8A">
      <w:rPr>
        <w:sz w:val="60"/>
        <w:szCs w:val="60"/>
      </w:rPr>
      <w:t>viernes</w:t>
    </w:r>
  </w:p>
  <w:p w14:paraId="1BF8ACBC" w14:textId="77777777" w:rsidR="00F60383" w:rsidRDefault="00F60383">
    <w:pPr>
      <w:pStyle w:val="Goiburua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5</w:t>
    </w:r>
  </w:p>
  <w:p w14:paraId="2E076E35" w14:textId="77777777" w:rsidR="00F60383" w:rsidRDefault="00F60383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977C8A"/>
    <w:rsid w:val="00B83848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DD908"/>
  <w14:defaultImageDpi w14:val="0"/>
  <w15:docId w15:val="{332F6B0E-996F-43DE-B5CA-88B77B9B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3336</Characters>
  <Application>Microsoft Office Word</Application>
  <DocSecurity>0</DocSecurity>
  <Lines>27</Lines>
  <Paragraphs>7</Paragraphs>
  <ScaleCrop>false</ScaleCrop>
  <Company>EITB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ESTIBALIZ ARZUAGA</cp:lastModifiedBy>
  <cp:revision>2</cp:revision>
  <cp:lastPrinted>1997-03-25T09:39:00Z</cp:lastPrinted>
  <dcterms:created xsi:type="dcterms:W3CDTF">2025-12-04T15:21:00Z</dcterms:created>
  <dcterms:modified xsi:type="dcterms:W3CDTF">2025-12-04T15:21:00Z</dcterms:modified>
</cp:coreProperties>
</file>